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DD" w:rsidRPr="00F02CEA" w:rsidRDefault="00CB04DD" w:rsidP="00CB04DD">
      <w:pPr>
        <w:spacing w:line="480" w:lineRule="exact"/>
        <w:rPr>
          <w:rFonts w:ascii="仿宋_GB2312" w:eastAsia="仿宋_GB2312" w:hint="eastAsia"/>
          <w:sz w:val="28"/>
          <w:szCs w:val="28"/>
        </w:rPr>
      </w:pPr>
      <w:r w:rsidRPr="00F02CEA">
        <w:rPr>
          <w:rFonts w:ascii="仿宋_GB2312" w:eastAsia="仿宋_GB2312" w:hint="eastAsia"/>
          <w:sz w:val="32"/>
          <w:szCs w:val="32"/>
        </w:rPr>
        <w:t>附件2</w:t>
      </w:r>
    </w:p>
    <w:p w:rsidR="00CB04DD" w:rsidRPr="00F02CEA" w:rsidRDefault="00CB04DD" w:rsidP="00CB04DD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CB04DD" w:rsidRPr="00F02CEA" w:rsidRDefault="00CB04DD" w:rsidP="00CB04DD">
      <w:pPr>
        <w:ind w:firstLineChars="1400" w:firstLine="4480"/>
        <w:rPr>
          <w:rFonts w:ascii="仿宋_GB2312" w:eastAsia="仿宋_GB2312" w:hint="eastAsia"/>
          <w:b/>
          <w:sz w:val="28"/>
          <w:szCs w:val="28"/>
        </w:rPr>
      </w:pPr>
      <w:r w:rsidRPr="00F02CEA">
        <w:rPr>
          <w:rFonts w:ascii="仿宋_GB2312" w:eastAsia="仿宋_GB2312" w:hint="eastAsia"/>
          <w:b/>
          <w:bCs/>
          <w:sz w:val="32"/>
          <w:szCs w:val="32"/>
        </w:rPr>
        <w:t>培养任务书编号</w:t>
      </w:r>
      <w:r w:rsidRPr="00F02CEA">
        <w:rPr>
          <w:rFonts w:ascii="仿宋_GB2312" w:eastAsia="仿宋_GB2312" w:hint="eastAsia"/>
          <w:b/>
          <w:sz w:val="32"/>
          <w:szCs w:val="32"/>
        </w:rPr>
        <w:t>：</w:t>
      </w:r>
      <w:r w:rsidRPr="00F02CEA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</w:p>
    <w:p w:rsidR="00CB04DD" w:rsidRPr="00F02CEA" w:rsidRDefault="00CB04DD" w:rsidP="00CB04DD">
      <w:pPr>
        <w:jc w:val="center"/>
        <w:rPr>
          <w:rFonts w:ascii="仿宋_GB2312" w:eastAsia="仿宋_GB2312" w:hint="eastAsia"/>
          <w:sz w:val="28"/>
          <w:szCs w:val="28"/>
        </w:rPr>
      </w:pPr>
    </w:p>
    <w:p w:rsidR="00CB04DD" w:rsidRPr="00F02CEA" w:rsidRDefault="00CB04DD" w:rsidP="00CB04DD">
      <w:pPr>
        <w:jc w:val="center"/>
        <w:rPr>
          <w:rFonts w:ascii="仿宋_GB2312" w:eastAsia="仿宋_GB2312" w:hint="eastAsia"/>
          <w:sz w:val="44"/>
          <w:szCs w:val="44"/>
        </w:rPr>
      </w:pPr>
    </w:p>
    <w:p w:rsidR="00CB04DD" w:rsidRPr="00F02CEA" w:rsidRDefault="00CB04DD" w:rsidP="00CB04DD">
      <w:pPr>
        <w:spacing w:line="64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F02CEA">
        <w:rPr>
          <w:rFonts w:ascii="宋体" w:hAnsi="宋体" w:hint="eastAsia"/>
          <w:b/>
          <w:bCs/>
          <w:sz w:val="44"/>
          <w:szCs w:val="44"/>
        </w:rPr>
        <w:t>云南农业大学“百名”青年学术和技术带头人培养对象年度计划执行情况考核表</w:t>
      </w:r>
    </w:p>
    <w:p w:rsidR="00CB04DD" w:rsidRPr="00F02CEA" w:rsidRDefault="00CB04DD" w:rsidP="00CB04DD">
      <w:pPr>
        <w:spacing w:line="600" w:lineRule="exact"/>
        <w:jc w:val="center"/>
        <w:rPr>
          <w:rFonts w:ascii="仿宋_GB2312" w:eastAsia="仿宋_GB2312" w:hint="eastAsia"/>
          <w:bCs/>
          <w:sz w:val="44"/>
          <w:szCs w:val="44"/>
        </w:rPr>
      </w:pPr>
    </w:p>
    <w:p w:rsidR="00CB04DD" w:rsidRPr="00F02CEA" w:rsidRDefault="00CB04DD" w:rsidP="00CB04DD">
      <w:pPr>
        <w:spacing w:line="60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 w:rsidRPr="00F02CEA">
        <w:rPr>
          <w:rFonts w:ascii="仿宋_GB2312" w:eastAsia="仿宋_GB2312" w:hint="eastAsia"/>
          <w:b/>
          <w:sz w:val="36"/>
          <w:szCs w:val="36"/>
        </w:rPr>
        <w:t>（        年度）</w:t>
      </w:r>
    </w:p>
    <w:p w:rsidR="00CB04DD" w:rsidRPr="00F02CEA" w:rsidRDefault="00CB04DD" w:rsidP="00CB04DD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CB04DD" w:rsidRPr="00F02CEA" w:rsidRDefault="00CB04DD" w:rsidP="00CB04DD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  <w:u w:val="single"/>
        </w:rPr>
      </w:pPr>
      <w:r w:rsidRPr="00F02CEA">
        <w:rPr>
          <w:rFonts w:ascii="仿宋_GB2312" w:eastAsia="仿宋_GB2312" w:hint="eastAsia"/>
          <w:sz w:val="32"/>
          <w:szCs w:val="32"/>
        </w:rPr>
        <w:t>姓    名：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入选时间：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  <w:u w:val="single"/>
        </w:rPr>
      </w:pPr>
      <w:r w:rsidRPr="00F02CEA">
        <w:rPr>
          <w:rFonts w:ascii="仿宋_GB2312" w:eastAsia="仿宋_GB2312" w:hint="eastAsia"/>
          <w:sz w:val="32"/>
          <w:szCs w:val="32"/>
        </w:rPr>
        <w:t>培养方向：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  <w:u w:val="single"/>
        </w:rPr>
      </w:pPr>
      <w:r w:rsidRPr="00F02CEA">
        <w:rPr>
          <w:rFonts w:ascii="仿宋_GB2312" w:eastAsia="仿宋_GB2312" w:hint="eastAsia"/>
          <w:sz w:val="32"/>
          <w:szCs w:val="32"/>
        </w:rPr>
        <w:t>所在部门：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学    历：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职    称：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  <w:u w:val="single"/>
        </w:rPr>
      </w:pPr>
      <w:r w:rsidRPr="00F02CEA">
        <w:rPr>
          <w:rFonts w:ascii="仿宋_GB2312" w:eastAsia="仿宋_GB2312" w:hint="eastAsia"/>
          <w:sz w:val="32"/>
          <w:szCs w:val="32"/>
        </w:rPr>
        <w:t>填表时间：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spacing w:line="720" w:lineRule="exact"/>
        <w:ind w:firstLineChars="400" w:firstLine="1280"/>
        <w:rPr>
          <w:rFonts w:ascii="仿宋_GB2312" w:eastAsia="仿宋_GB2312" w:hint="eastAsia"/>
          <w:sz w:val="32"/>
          <w:szCs w:val="32"/>
          <w:u w:val="single"/>
        </w:rPr>
      </w:pPr>
      <w:r w:rsidRPr="00F02CEA">
        <w:rPr>
          <w:rFonts w:ascii="仿宋_GB2312" w:eastAsia="仿宋_GB2312" w:hint="eastAsia"/>
          <w:sz w:val="32"/>
          <w:szCs w:val="32"/>
        </w:rPr>
        <w:t>联系电话：</w:t>
      </w:r>
      <w:r w:rsidRPr="00F02CEA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CB04DD" w:rsidRPr="00F02CEA" w:rsidRDefault="00CB04DD" w:rsidP="00CB04DD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CB04DD" w:rsidRPr="00F02CEA" w:rsidRDefault="00CB04DD" w:rsidP="00CB04DD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CB04DD" w:rsidRPr="00F02CEA" w:rsidRDefault="00CB04DD" w:rsidP="00CB04DD">
      <w:pPr>
        <w:jc w:val="center"/>
        <w:rPr>
          <w:rFonts w:ascii="仿宋_GB2312" w:eastAsia="仿宋_GB2312" w:hint="eastAsia"/>
          <w:b/>
          <w:sz w:val="30"/>
          <w:szCs w:val="30"/>
        </w:rPr>
      </w:pPr>
      <w:r w:rsidRPr="00F02CEA">
        <w:rPr>
          <w:rFonts w:ascii="仿宋_GB2312" w:eastAsia="仿宋_GB2312" w:hint="eastAsia"/>
          <w:b/>
          <w:sz w:val="30"/>
          <w:szCs w:val="30"/>
        </w:rPr>
        <w:lastRenderedPageBreak/>
        <w:t>云南农业大学  制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"/>
        <w:gridCol w:w="1326"/>
        <w:gridCol w:w="525"/>
        <w:gridCol w:w="95"/>
        <w:gridCol w:w="336"/>
        <w:gridCol w:w="226"/>
        <w:gridCol w:w="767"/>
        <w:gridCol w:w="597"/>
        <w:gridCol w:w="395"/>
        <w:gridCol w:w="496"/>
        <w:gridCol w:w="496"/>
        <w:gridCol w:w="557"/>
        <w:gridCol w:w="908"/>
        <w:gridCol w:w="992"/>
        <w:gridCol w:w="200"/>
        <w:gridCol w:w="945"/>
        <w:gridCol w:w="1050"/>
        <w:gridCol w:w="26"/>
      </w:tblGrid>
      <w:tr w:rsidR="00CB04DD" w:rsidRPr="00F02CEA" w:rsidTr="00A5555D">
        <w:trPr>
          <w:gridBefore w:val="1"/>
          <w:wBefore w:w="170" w:type="dxa"/>
          <w:trHeight w:val="570"/>
          <w:jc w:val="center"/>
        </w:trPr>
        <w:tc>
          <w:tcPr>
            <w:tcW w:w="99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一、按照培养合同的要求，本人在考核年度的总结报告（限1000字以内）</w:t>
            </w:r>
          </w:p>
        </w:tc>
      </w:tr>
      <w:tr w:rsidR="00CB04DD" w:rsidRPr="00F02CEA" w:rsidTr="00A5555D">
        <w:trPr>
          <w:gridBefore w:val="1"/>
          <w:wBefore w:w="170" w:type="dxa"/>
          <w:trHeight w:val="11976"/>
          <w:jc w:val="center"/>
        </w:trPr>
        <w:tc>
          <w:tcPr>
            <w:tcW w:w="99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gridBefore w:val="1"/>
          <w:wBefore w:w="170" w:type="dxa"/>
          <w:trHeight w:val="614"/>
          <w:jc w:val="center"/>
        </w:trPr>
        <w:tc>
          <w:tcPr>
            <w:tcW w:w="99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lastRenderedPageBreak/>
              <w:t>二、本人对本学科领域发挥作用的情况（限500字以内）</w:t>
            </w:r>
          </w:p>
        </w:tc>
      </w:tr>
      <w:tr w:rsidR="00CB04DD" w:rsidRPr="00F02CEA" w:rsidTr="00A5555D">
        <w:trPr>
          <w:gridBefore w:val="1"/>
          <w:wBefore w:w="170" w:type="dxa"/>
          <w:trHeight w:val="6240"/>
          <w:jc w:val="center"/>
        </w:trPr>
        <w:tc>
          <w:tcPr>
            <w:tcW w:w="99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val="570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三、《培养计划任务书》考核指标及完成情况</w:t>
            </w:r>
          </w:p>
        </w:tc>
      </w:tr>
      <w:tr w:rsidR="00CB04DD" w:rsidRPr="00F02CEA" w:rsidTr="00A5555D">
        <w:trPr>
          <w:trHeight w:val="762"/>
          <w:jc w:val="center"/>
        </w:trPr>
        <w:tc>
          <w:tcPr>
            <w:tcW w:w="4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lastRenderedPageBreak/>
              <w:t>《培养计划任务书》主要考核指标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完成的考核指标</w:t>
            </w:r>
          </w:p>
        </w:tc>
      </w:tr>
      <w:tr w:rsidR="00CB04DD" w:rsidRPr="00F02CEA" w:rsidTr="00A5555D">
        <w:trPr>
          <w:trHeight w:val="2895"/>
          <w:jc w:val="center"/>
        </w:trPr>
        <w:tc>
          <w:tcPr>
            <w:tcW w:w="4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59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lastRenderedPageBreak/>
              <w:t>四、按量化考核指标自评分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gridAfter w:val="1"/>
          <w:wAfter w:w="26" w:type="dxa"/>
          <w:trHeight w:hRule="exact" w:val="794"/>
          <w:jc w:val="center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一级指标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二级指标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自评分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小计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教学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教学任务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出版教材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奖学成果奖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教改项目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质量工程项目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教改论文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教学比赛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科研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论文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著作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科技成果奖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科研项目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社会服务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其它兼职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荣誉称号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hRule="exact" w:val="794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社会服务工作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val="570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lastRenderedPageBreak/>
              <w:t>五、所在部门对个人总结的初评意见</w:t>
            </w:r>
          </w:p>
        </w:tc>
      </w:tr>
      <w:tr w:rsidR="00CB04DD" w:rsidRPr="00F02CEA" w:rsidTr="00A5555D">
        <w:trPr>
          <w:trHeight w:val="7656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val="585"/>
          <w:jc w:val="center"/>
        </w:trPr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初评等次</w:t>
            </w:r>
          </w:p>
        </w:tc>
        <w:tc>
          <w:tcPr>
            <w:tcW w:w="79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val="3420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部门领导签章：               部门盖章：</w:t>
            </w: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  <w:tr w:rsidR="00CB04DD" w:rsidRPr="00F02CEA" w:rsidTr="00A5555D">
        <w:trPr>
          <w:trHeight w:val="570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lastRenderedPageBreak/>
              <w:t>六、学校专家组考核意见</w:t>
            </w:r>
          </w:p>
        </w:tc>
      </w:tr>
      <w:tr w:rsidR="00CB04DD" w:rsidRPr="00F02CEA" w:rsidTr="00A5555D">
        <w:trPr>
          <w:trHeight w:val="6524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B04DD" w:rsidRPr="00F02CEA" w:rsidTr="00A5555D">
        <w:trPr>
          <w:trHeight w:val="561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投票结果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 xml:space="preserve">   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 xml:space="preserve">   票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基本合格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 xml:space="preserve">   票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不合格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 xml:space="preserve">  票</w:t>
            </w:r>
          </w:p>
        </w:tc>
      </w:tr>
      <w:tr w:rsidR="00CB04DD" w:rsidRPr="00F02CEA" w:rsidTr="00A5555D">
        <w:trPr>
          <w:trHeight w:val="555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专家组确定考核等次：</w:t>
            </w:r>
          </w:p>
        </w:tc>
      </w:tr>
      <w:tr w:rsidR="00CB04DD" w:rsidRPr="00F02CEA" w:rsidTr="00A5555D">
        <w:trPr>
          <w:trHeight w:val="1528"/>
          <w:jc w:val="center"/>
        </w:trPr>
        <w:tc>
          <w:tcPr>
            <w:tcW w:w="101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专家组组长签名：</w:t>
            </w: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专家组成员签名：</w:t>
            </w:r>
          </w:p>
        </w:tc>
      </w:tr>
      <w:tr w:rsidR="00CB04DD" w:rsidRPr="00F02CEA" w:rsidTr="00A5555D">
        <w:trPr>
          <w:trHeight w:val="2156"/>
          <w:jc w:val="center"/>
        </w:trPr>
        <w:tc>
          <w:tcPr>
            <w:tcW w:w="2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DD" w:rsidRPr="00F02CEA" w:rsidRDefault="00CB04DD" w:rsidP="00A555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>学校审核意见</w:t>
            </w:r>
          </w:p>
        </w:tc>
        <w:tc>
          <w:tcPr>
            <w:tcW w:w="7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B04DD" w:rsidRPr="00F02CEA" w:rsidRDefault="00CB04DD" w:rsidP="00A5555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CE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 w:rsidR="00CB04DD" w:rsidRPr="00F02CEA" w:rsidRDefault="00CB04DD" w:rsidP="00CB04DD">
      <w:pPr>
        <w:tabs>
          <w:tab w:val="left" w:pos="1155"/>
        </w:tabs>
        <w:spacing w:line="20" w:lineRule="exact"/>
        <w:rPr>
          <w:rFonts w:ascii="仿宋_GB2312" w:eastAsia="仿宋_GB2312" w:hint="eastAsia"/>
          <w:sz w:val="28"/>
          <w:szCs w:val="28"/>
        </w:rPr>
      </w:pPr>
    </w:p>
    <w:p w:rsidR="00184136" w:rsidRDefault="00184136"/>
    <w:sectPr w:rsidR="00184136" w:rsidSect="0018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4DD"/>
    <w:rsid w:val="00184136"/>
    <w:rsid w:val="00CB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2014-04-22T02:07:00Z</dcterms:created>
  <dcterms:modified xsi:type="dcterms:W3CDTF">2014-04-22T02:07:00Z</dcterms:modified>
</cp:coreProperties>
</file>